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60C4B253" w:rsidR="00737035" w:rsidRDefault="00410C6F">
            <w:pPr>
              <w:rPr>
                <w:rFonts w:ascii="Arial" w:hAnsi="Arial" w:cs="Arial"/>
                <w:sz w:val="22"/>
                <w:szCs w:val="22"/>
              </w:rPr>
            </w:pPr>
            <w:r>
              <w:rPr>
                <w:rFonts w:ascii="Arial" w:hAnsi="Arial" w:cs="Arial"/>
                <w:sz w:val="22"/>
                <w:szCs w:val="22"/>
              </w:rPr>
              <w:t>Chemistry</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8AF93CB" w14:textId="77777777" w:rsidR="00410C6F" w:rsidRDefault="00410C6F" w:rsidP="00410C6F">
            <w:pPr>
              <w:rPr>
                <w:rFonts w:ascii="Arial" w:hAnsi="Arial" w:cs="Arial"/>
                <w:sz w:val="22"/>
                <w:szCs w:val="22"/>
              </w:rPr>
            </w:pPr>
            <w:r>
              <w:rPr>
                <w:rFonts w:ascii="Arial" w:hAnsi="Arial" w:cs="Arial"/>
                <w:sz w:val="22"/>
                <w:szCs w:val="22"/>
              </w:rPr>
              <w:t>Dr Daniel Scott</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48BBB8B3" w14:textId="77777777" w:rsidR="00410C6F" w:rsidRPr="00410C6F" w:rsidRDefault="00410C6F" w:rsidP="00410C6F">
            <w:pPr>
              <w:rPr>
                <w:rFonts w:ascii="Arial" w:hAnsi="Arial" w:cs="Arial"/>
                <w:iCs/>
                <w:color w:val="000000" w:themeColor="text1"/>
                <w:sz w:val="22"/>
                <w:szCs w:val="22"/>
              </w:rPr>
            </w:pPr>
            <w:r w:rsidRPr="00410C6F">
              <w:rPr>
                <w:rFonts w:ascii="Arial" w:hAnsi="Arial" w:cs="Arial"/>
                <w:iCs/>
                <w:color w:val="000000" w:themeColor="text1"/>
                <w:sz w:val="22"/>
                <w:szCs w:val="22"/>
              </w:rPr>
              <w:t xml:space="preserve">We are seeking an exceptional postdoctoral candidate to contribute to our ongoing research in the field of “non-traditional” redox catalysis mediated by earth-abundant p-block elements. The successful candidate will be expected to synthesise, characterise, and establish the reactivity of a selection of redox-active main group complexes, </w:t>
            </w:r>
            <w:proofErr w:type="spellStart"/>
            <w:r w:rsidRPr="00410C6F">
              <w:rPr>
                <w:rFonts w:ascii="Arial" w:hAnsi="Arial" w:cs="Arial"/>
                <w:iCs/>
                <w:color w:val="000000" w:themeColor="text1"/>
                <w:sz w:val="22"/>
                <w:szCs w:val="22"/>
              </w:rPr>
              <w:t>en</w:t>
            </w:r>
            <w:proofErr w:type="spellEnd"/>
            <w:r w:rsidRPr="00410C6F">
              <w:rPr>
                <w:rFonts w:ascii="Arial" w:hAnsi="Arial" w:cs="Arial"/>
                <w:iCs/>
                <w:color w:val="000000" w:themeColor="text1"/>
                <w:sz w:val="22"/>
                <w:szCs w:val="22"/>
              </w:rPr>
              <w:t xml:space="preserve"> route to the development of new catalytic methodologies. </w:t>
            </w:r>
          </w:p>
          <w:p w14:paraId="64A97E32" w14:textId="77777777" w:rsidR="00410C6F" w:rsidRPr="00410C6F" w:rsidRDefault="00410C6F" w:rsidP="00410C6F">
            <w:pPr>
              <w:rPr>
                <w:rFonts w:ascii="Arial" w:hAnsi="Arial" w:cs="Arial"/>
                <w:iCs/>
                <w:color w:val="000000" w:themeColor="text1"/>
                <w:sz w:val="22"/>
                <w:szCs w:val="22"/>
              </w:rPr>
            </w:pPr>
          </w:p>
          <w:p w14:paraId="555B35D4" w14:textId="77777777" w:rsidR="00410C6F" w:rsidRPr="00410C6F" w:rsidRDefault="00410C6F" w:rsidP="00410C6F">
            <w:pPr>
              <w:rPr>
                <w:rFonts w:ascii="Arial" w:hAnsi="Arial" w:cs="Arial"/>
                <w:iCs/>
                <w:color w:val="000000" w:themeColor="text1"/>
                <w:sz w:val="22"/>
                <w:szCs w:val="22"/>
              </w:rPr>
            </w:pPr>
            <w:r w:rsidRPr="00410C6F">
              <w:rPr>
                <w:rFonts w:ascii="Arial" w:hAnsi="Arial" w:cs="Arial"/>
                <w:iCs/>
                <w:color w:val="000000" w:themeColor="text1"/>
                <w:sz w:val="22"/>
                <w:szCs w:val="22"/>
              </w:rPr>
              <w:t xml:space="preserve">As a member of the Scott group, the successful candidate will also be expected to assist in drafting papers, supervising research students, and disseminating results through conference attendance as required. For more information about the Scott group, see: https://scottchemistry.wixsite.com/scott-research-group. </w:t>
            </w:r>
          </w:p>
          <w:p w14:paraId="272CF4E9" w14:textId="77777777" w:rsidR="00410C6F" w:rsidRPr="00410C6F" w:rsidRDefault="00410C6F" w:rsidP="00410C6F">
            <w:pPr>
              <w:rPr>
                <w:rFonts w:ascii="Arial" w:hAnsi="Arial" w:cs="Arial"/>
                <w:iCs/>
                <w:color w:val="000000" w:themeColor="text1"/>
                <w:sz w:val="22"/>
                <w:szCs w:val="22"/>
              </w:rPr>
            </w:pPr>
          </w:p>
          <w:p w14:paraId="0A9D6F90" w14:textId="02BC61E5" w:rsidR="00737035" w:rsidRPr="00410C6F" w:rsidRDefault="00410C6F" w:rsidP="00410C6F">
            <w:pPr>
              <w:rPr>
                <w:rFonts w:ascii="Arial" w:hAnsi="Arial" w:cs="Arial"/>
                <w:iCs/>
                <w:color w:val="000000" w:themeColor="text1"/>
                <w:sz w:val="22"/>
                <w:szCs w:val="22"/>
              </w:rPr>
            </w:pPr>
            <w:r w:rsidRPr="00410C6F">
              <w:rPr>
                <w:rFonts w:ascii="Arial" w:hAnsi="Arial" w:cs="Arial"/>
                <w:iCs/>
                <w:color w:val="000000" w:themeColor="text1"/>
                <w:sz w:val="22"/>
                <w:szCs w:val="22"/>
              </w:rPr>
              <w:t xml:space="preserve">Previous experience in the synthesis and characterisation of air-sensitive compounds is essential, as is previous experience performing research in the </w:t>
            </w:r>
            <w:proofErr w:type="spellStart"/>
            <w:r w:rsidRPr="00410C6F">
              <w:rPr>
                <w:rFonts w:ascii="Arial" w:hAnsi="Arial" w:cs="Arial"/>
                <w:iCs/>
                <w:color w:val="000000" w:themeColor="text1"/>
                <w:sz w:val="22"/>
                <w:szCs w:val="22"/>
              </w:rPr>
              <w:t>Universtiy</w:t>
            </w:r>
            <w:proofErr w:type="spellEnd"/>
            <w:r w:rsidRPr="00410C6F">
              <w:rPr>
                <w:rFonts w:ascii="Arial" w:hAnsi="Arial" w:cs="Arial"/>
                <w:iCs/>
                <w:color w:val="000000" w:themeColor="text1"/>
                <w:sz w:val="22"/>
                <w:szCs w:val="22"/>
              </w:rPr>
              <w:t xml:space="preserve"> of Bath Department of Chemistry at PhD or postdoctoral level. Applicants must hold (or be close to completing) a PhD in chemistry or a closely related subject.</w:t>
            </w:r>
          </w:p>
          <w:p w14:paraId="54CDA74D" w14:textId="77777777" w:rsidR="00737035" w:rsidRDefault="00737035">
            <w:pPr>
              <w:rPr>
                <w:rFonts w:ascii="Arial" w:hAnsi="Arial" w:cs="Arial"/>
                <w:i/>
                <w:sz w:val="22"/>
                <w:szCs w:val="22"/>
              </w:rPr>
            </w:pPr>
          </w:p>
          <w:p w14:paraId="70981374" w14:textId="77777777" w:rsidR="00737035" w:rsidRDefault="00737035">
            <w:pPr>
              <w:rPr>
                <w:rFonts w:ascii="Arial" w:hAnsi="Arial" w:cs="Arial"/>
                <w:i/>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0D35BBDC" w14:textId="77777777" w:rsidR="00410C6F" w:rsidRDefault="00410C6F" w:rsidP="00410C6F">
            <w:pPr>
              <w:rPr>
                <w:rFonts w:ascii="Arial" w:hAnsi="Arial" w:cs="Arial"/>
                <w:sz w:val="22"/>
                <w:szCs w:val="22"/>
              </w:rPr>
            </w:pPr>
            <w:r>
              <w:rPr>
                <w:rFonts w:ascii="Arial" w:hAnsi="Arial" w:cs="Arial"/>
                <w:sz w:val="22"/>
                <w:szCs w:val="22"/>
              </w:rPr>
              <w:lastRenderedPageBreak/>
              <w:t>To provide</w:t>
            </w:r>
            <w:r>
              <w:rPr>
                <w:rFonts w:ascii="Arial" w:hAnsi="Arial" w:cs="Arial"/>
              </w:rPr>
              <w:t xml:space="preserve"> </w:t>
            </w:r>
            <w:r>
              <w:rPr>
                <w:rFonts w:ascii="Arial" w:hAnsi="Arial" w:cs="Arial"/>
                <w:sz w:val="22"/>
                <w:szCs w:val="22"/>
              </w:rPr>
              <w:t xml:space="preserve">research expertise in the areas of molecular inorganic chemistry and air-sensitive synthesis, and to undertake research work under Dr Daniel Scott and his research team as part of an ongoing EPSRC-funded project. </w:t>
            </w:r>
          </w:p>
          <w:p w14:paraId="3E83397D" w14:textId="77777777" w:rsidR="00737035" w:rsidRDefault="00737035" w:rsidP="00410C6F">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lastRenderedPageBreak/>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81B79"/>
    <w:rsid w:val="002F1830"/>
    <w:rsid w:val="002F463B"/>
    <w:rsid w:val="003961E3"/>
    <w:rsid w:val="00410C6F"/>
    <w:rsid w:val="00442861"/>
    <w:rsid w:val="004D26C7"/>
    <w:rsid w:val="0050175E"/>
    <w:rsid w:val="00581CB5"/>
    <w:rsid w:val="00595400"/>
    <w:rsid w:val="0062647B"/>
    <w:rsid w:val="00737035"/>
    <w:rsid w:val="00747190"/>
    <w:rsid w:val="007F4855"/>
    <w:rsid w:val="00811872"/>
    <w:rsid w:val="00973164"/>
    <w:rsid w:val="0098355D"/>
    <w:rsid w:val="009A62F9"/>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2026-03-03T13:10:00Z</dcterms:created>
  <dcterms:modified xsi:type="dcterms:W3CDTF">2026-03-03T13:10:00Z</dcterms:modified>
</cp:coreProperties>
</file>